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5B5C3" w14:textId="77777777" w:rsidR="00644450" w:rsidRPr="00021E68" w:rsidRDefault="00644450" w:rsidP="00644450">
      <w:pPr>
        <w:jc w:val="center"/>
        <w:rPr>
          <w:b/>
          <w:sz w:val="28"/>
          <w:szCs w:val="28"/>
          <w:lang w:val="kk-KZ" w:eastAsia="ko-KR"/>
        </w:rPr>
      </w:pPr>
      <w:r w:rsidRPr="00021E68">
        <w:rPr>
          <w:b/>
          <w:sz w:val="28"/>
          <w:szCs w:val="28"/>
          <w:lang w:val="kk-KZ" w:eastAsia="ko-KR"/>
        </w:rPr>
        <w:t>әл-Фараби атындағы Қазақ ұлттық университеті</w:t>
      </w:r>
    </w:p>
    <w:p w14:paraId="54C162C6" w14:textId="1529D876" w:rsidR="00021E68" w:rsidRPr="00021E68" w:rsidRDefault="00021E68" w:rsidP="00021E68">
      <w:pPr>
        <w:keepNext/>
        <w:keepLines/>
        <w:jc w:val="center"/>
        <w:outlineLvl w:val="0"/>
        <w:rPr>
          <w:b/>
          <w:bCs/>
          <w:caps/>
          <w:sz w:val="28"/>
          <w:szCs w:val="28"/>
          <w:lang w:val="kk-KZ"/>
        </w:rPr>
      </w:pPr>
      <w:r w:rsidRPr="00021E68">
        <w:rPr>
          <w:b/>
          <w:bCs/>
          <w:sz w:val="28"/>
          <w:szCs w:val="28"/>
          <w:lang w:val="kk-KZ"/>
        </w:rPr>
        <w:t>Биология және биотехнология факультеті</w:t>
      </w:r>
    </w:p>
    <w:p w14:paraId="19F73A72" w14:textId="2C2D37EE" w:rsidR="00021E68" w:rsidRPr="00021E68" w:rsidRDefault="00021E68" w:rsidP="00021E68">
      <w:pPr>
        <w:keepNext/>
        <w:keepLines/>
        <w:jc w:val="center"/>
        <w:outlineLvl w:val="0"/>
        <w:rPr>
          <w:b/>
          <w:bCs/>
          <w:caps/>
          <w:sz w:val="28"/>
          <w:szCs w:val="28"/>
          <w:lang w:val="kk-KZ"/>
        </w:rPr>
      </w:pPr>
      <w:r w:rsidRPr="00021E68">
        <w:rPr>
          <w:b/>
          <w:bCs/>
          <w:sz w:val="28"/>
          <w:szCs w:val="28"/>
          <w:lang w:val="kk-KZ"/>
        </w:rPr>
        <w:t>Биофизика, биомедицина және нейроғылым кафедрасы</w:t>
      </w:r>
    </w:p>
    <w:p w14:paraId="414447D6" w14:textId="77777777" w:rsidR="00644450" w:rsidRPr="00021E68" w:rsidRDefault="00644450" w:rsidP="00644450">
      <w:pPr>
        <w:jc w:val="center"/>
        <w:rPr>
          <w:b/>
          <w:sz w:val="28"/>
          <w:szCs w:val="28"/>
          <w:lang w:val="kk-KZ"/>
        </w:rPr>
      </w:pPr>
    </w:p>
    <w:p w14:paraId="7384B83A" w14:textId="77777777" w:rsidR="00644450" w:rsidRPr="004550F5" w:rsidRDefault="00644450" w:rsidP="00644450">
      <w:pPr>
        <w:jc w:val="center"/>
        <w:rPr>
          <w:b/>
          <w:lang w:val="kk-KZ"/>
        </w:rPr>
      </w:pPr>
    </w:p>
    <w:p w14:paraId="459C80F5" w14:textId="77777777" w:rsidR="00644450" w:rsidRPr="004550F5" w:rsidRDefault="00644450" w:rsidP="00644450">
      <w:pPr>
        <w:jc w:val="center"/>
        <w:rPr>
          <w:b/>
          <w:lang w:val="kk-KZ"/>
        </w:rPr>
      </w:pPr>
    </w:p>
    <w:p w14:paraId="200C0275" w14:textId="77777777" w:rsidR="00644450" w:rsidRPr="004550F5" w:rsidRDefault="00644450" w:rsidP="00644450">
      <w:pPr>
        <w:jc w:val="center"/>
        <w:rPr>
          <w:b/>
          <w:lang w:val="kk-KZ"/>
        </w:rPr>
      </w:pPr>
    </w:p>
    <w:p w14:paraId="129F6BCE" w14:textId="1B05D2D3" w:rsidR="00021E68" w:rsidRPr="00021E68" w:rsidRDefault="00021E68" w:rsidP="00021E68">
      <w:pPr>
        <w:keepNext/>
        <w:keepLines/>
        <w:jc w:val="center"/>
        <w:outlineLvl w:val="0"/>
        <w:rPr>
          <w:bCs/>
          <w:caps/>
          <w:lang w:val="kk-KZ"/>
        </w:rPr>
      </w:pPr>
      <w:r>
        <w:rPr>
          <w:bCs/>
          <w:lang w:val="kk-KZ"/>
        </w:rPr>
        <w:t xml:space="preserve">                                                                              </w:t>
      </w:r>
      <w:r w:rsidRPr="00021E68">
        <w:rPr>
          <w:bCs/>
          <w:lang w:val="kk-KZ"/>
        </w:rPr>
        <w:t>Биология және биотехнология факультеті</w:t>
      </w:r>
      <w:r>
        <w:rPr>
          <w:bCs/>
          <w:lang w:val="kk-KZ"/>
        </w:rPr>
        <w:t>нің</w:t>
      </w:r>
    </w:p>
    <w:p w14:paraId="6C5E28E3"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Ғылыми кеңесінде бекітілді </w:t>
      </w:r>
    </w:p>
    <w:p w14:paraId="73537031" w14:textId="1C2F9743" w:rsidR="00644450" w:rsidRDefault="00A3379F" w:rsidP="00644450">
      <w:pPr>
        <w:jc w:val="right"/>
        <w:rPr>
          <w:lang w:val="kk-KZ"/>
        </w:rPr>
      </w:pPr>
      <w:r>
        <w:rPr>
          <w:lang w:val="kk-KZ"/>
        </w:rPr>
        <w:t>№ 1</w:t>
      </w:r>
      <w:r w:rsidR="00644450">
        <w:rPr>
          <w:lang w:val="kk-KZ"/>
        </w:rPr>
        <w:t xml:space="preserve"> хаттама  «</w:t>
      </w:r>
      <w:r w:rsidR="00314CA1">
        <w:rPr>
          <w:lang w:val="kk-KZ"/>
        </w:rPr>
        <w:t>12</w:t>
      </w:r>
      <w:r w:rsidR="00644450">
        <w:rPr>
          <w:lang w:val="kk-KZ"/>
        </w:rPr>
        <w:t>»</w:t>
      </w:r>
      <w:r w:rsidR="00314CA1">
        <w:rPr>
          <w:lang w:val="kk-KZ"/>
        </w:rPr>
        <w:t xml:space="preserve"> 09</w:t>
      </w:r>
      <w:r w:rsidR="00644450">
        <w:rPr>
          <w:lang w:val="kk-KZ"/>
        </w:rPr>
        <w:t xml:space="preserve"> 20</w:t>
      </w:r>
      <w:r w:rsidR="00021E68">
        <w:rPr>
          <w:lang w:val="kk-KZ"/>
        </w:rPr>
        <w:t>23</w:t>
      </w:r>
      <w:r w:rsidR="00644450">
        <w:rPr>
          <w:lang w:val="kk-KZ"/>
        </w:rPr>
        <w:t xml:space="preserve"> ж.</w:t>
      </w:r>
    </w:p>
    <w:p w14:paraId="6303FF03" w14:textId="6A93E80C" w:rsidR="00644450" w:rsidRDefault="00644450" w:rsidP="00644450">
      <w:pPr>
        <w:pStyle w:val="7"/>
        <w:spacing w:before="0" w:after="0"/>
        <w:jc w:val="right"/>
        <w:rPr>
          <w:lang w:val="kk-KZ"/>
        </w:rPr>
      </w:pPr>
      <w:r>
        <w:rPr>
          <w:lang w:val="kk-KZ"/>
        </w:rPr>
        <w:t xml:space="preserve">Факультет деканы </w:t>
      </w:r>
      <w:r w:rsidR="00AD1E5A">
        <w:rPr>
          <w:lang w:val="kk-KZ"/>
        </w:rPr>
        <w:t>____________</w:t>
      </w:r>
      <w:r>
        <w:rPr>
          <w:lang w:val="kk-KZ"/>
        </w:rPr>
        <w:t xml:space="preserve"> </w:t>
      </w:r>
      <w:proofErr w:type="spellStart"/>
      <w:r w:rsidR="00314CA1" w:rsidRPr="00656833">
        <w:t>Құ</w:t>
      </w:r>
      <w:proofErr w:type="spellEnd"/>
      <w:r w:rsidR="00314CA1" w:rsidRPr="00656833">
        <w:rPr>
          <w:lang w:val="kk-KZ"/>
        </w:rPr>
        <w:t>р</w:t>
      </w:r>
      <w:proofErr w:type="spellStart"/>
      <w:r w:rsidR="00314CA1" w:rsidRPr="00656833">
        <w:t>манбаева</w:t>
      </w:r>
      <w:proofErr w:type="spellEnd"/>
      <w:r w:rsidR="00314CA1" w:rsidRPr="00656833">
        <w:t xml:space="preserve"> М.</w:t>
      </w:r>
      <w:r w:rsidR="00314CA1" w:rsidRPr="00656833">
        <w:rPr>
          <w:lang w:val="kk-KZ"/>
        </w:rPr>
        <w:t>С.</w:t>
      </w:r>
    </w:p>
    <w:p w14:paraId="2B5AEFA1" w14:textId="77777777" w:rsidR="00644450" w:rsidRPr="00D16D1B" w:rsidRDefault="00644450" w:rsidP="00644450">
      <w:pPr>
        <w:rPr>
          <w:lang w:val="kk-KZ"/>
        </w:rPr>
      </w:pPr>
      <w:r w:rsidRPr="004550F5">
        <w:rPr>
          <w:lang w:val="kk-KZ"/>
        </w:rPr>
        <w:t xml:space="preserve"> </w:t>
      </w:r>
    </w:p>
    <w:p w14:paraId="5AA7CFA6" w14:textId="77777777" w:rsidR="00644450" w:rsidRPr="00D16D1B" w:rsidRDefault="00644450" w:rsidP="00644450">
      <w:pPr>
        <w:jc w:val="both"/>
        <w:rPr>
          <w:b/>
          <w:lang w:val="kk-KZ"/>
        </w:rPr>
      </w:pPr>
    </w:p>
    <w:p w14:paraId="72D5FD2D" w14:textId="77777777" w:rsidR="00644450" w:rsidRPr="00D16D1B" w:rsidRDefault="00644450" w:rsidP="00644450">
      <w:pPr>
        <w:jc w:val="right"/>
        <w:rPr>
          <w:lang w:val="kk-KZ"/>
        </w:rPr>
      </w:pPr>
    </w:p>
    <w:p w14:paraId="165E9A71" w14:textId="77777777" w:rsidR="00644450" w:rsidRPr="00D16D1B" w:rsidRDefault="00644450" w:rsidP="00644450">
      <w:pPr>
        <w:jc w:val="right"/>
        <w:rPr>
          <w:lang w:val="kk-KZ"/>
        </w:rPr>
      </w:pPr>
    </w:p>
    <w:p w14:paraId="46579487" w14:textId="77777777" w:rsidR="00644450" w:rsidRPr="00D16D1B" w:rsidRDefault="00644450" w:rsidP="00644450">
      <w:pPr>
        <w:jc w:val="right"/>
        <w:rPr>
          <w:lang w:val="kk-KZ"/>
        </w:rPr>
      </w:pPr>
    </w:p>
    <w:p w14:paraId="28E9D0B7" w14:textId="77777777" w:rsidR="00644450" w:rsidRPr="00D16D1B" w:rsidRDefault="00644450" w:rsidP="00644450">
      <w:pPr>
        <w:jc w:val="right"/>
        <w:rPr>
          <w:lang w:val="kk-KZ"/>
        </w:rPr>
      </w:pPr>
    </w:p>
    <w:p w14:paraId="2CF8D5DF" w14:textId="77777777" w:rsidR="00644450" w:rsidRPr="004550F5" w:rsidRDefault="00644450" w:rsidP="00644450">
      <w:pPr>
        <w:pStyle w:val="3"/>
        <w:spacing w:before="0"/>
        <w:jc w:val="center"/>
        <w:rPr>
          <w:rFonts w:ascii="Times New Roman" w:eastAsia="Times New Roman" w:hAnsi="Times New Roman" w:cs="Times New Roman"/>
          <w:color w:val="auto"/>
          <w:kern w:val="32"/>
          <w:lang w:val="kk-KZ"/>
        </w:rPr>
      </w:pPr>
      <w:r w:rsidRPr="004550F5">
        <w:rPr>
          <w:rFonts w:ascii="Times New Roman" w:eastAsia="Times New Roman" w:hAnsi="Times New Roman" w:cs="Times New Roman"/>
          <w:color w:val="auto"/>
          <w:kern w:val="32"/>
          <w:lang w:val="kk-KZ"/>
        </w:rPr>
        <w:t>ПӘННІҢ</w:t>
      </w:r>
      <w:r w:rsidRPr="004550F5">
        <w:rPr>
          <w:rFonts w:ascii="Times New Roman" w:hAnsi="Times New Roman" w:cs="Times New Roman"/>
          <w:lang w:val="kk-KZ"/>
        </w:rPr>
        <w:t xml:space="preserve"> </w:t>
      </w:r>
      <w:r w:rsidRPr="004550F5">
        <w:rPr>
          <w:rFonts w:ascii="Times New Roman" w:eastAsia="Times New Roman" w:hAnsi="Times New Roman" w:cs="Times New Roman"/>
          <w:color w:val="auto"/>
          <w:kern w:val="32"/>
          <w:lang w:val="kk-KZ"/>
        </w:rPr>
        <w:t>ОҚУ-ӘДІСТЕМЕЛІК КЕШЕНІ</w:t>
      </w:r>
    </w:p>
    <w:p w14:paraId="61319A3C" w14:textId="77777777" w:rsidR="00644450" w:rsidRPr="00E33052" w:rsidRDefault="00644450" w:rsidP="00644450">
      <w:pPr>
        <w:jc w:val="center"/>
        <w:rPr>
          <w:bCs/>
          <w:lang w:val="kk-KZ" w:eastAsia="en-US"/>
        </w:rPr>
      </w:pPr>
    </w:p>
    <w:p w14:paraId="46F6E1EA" w14:textId="77777777" w:rsidR="00644450" w:rsidRPr="00644450" w:rsidRDefault="00644450" w:rsidP="00644450">
      <w:pPr>
        <w:jc w:val="center"/>
        <w:rPr>
          <w:bCs/>
          <w:lang w:val="kk-KZ" w:eastAsia="en-US"/>
        </w:rPr>
      </w:pPr>
    </w:p>
    <w:p w14:paraId="451A405F" w14:textId="5B28DB21" w:rsidR="00021E68" w:rsidRPr="00314CA1" w:rsidRDefault="00314CA1" w:rsidP="00021E68">
      <w:pPr>
        <w:keepNext/>
        <w:keepLines/>
        <w:jc w:val="center"/>
        <w:outlineLvl w:val="0"/>
        <w:rPr>
          <w:b/>
          <w:bCs/>
          <w:caps/>
          <w:sz w:val="28"/>
          <w:szCs w:val="28"/>
          <w:lang w:val="kk-KZ"/>
        </w:rPr>
      </w:pPr>
      <w:r w:rsidRPr="00314CA1">
        <w:rPr>
          <w:b/>
          <w:bCs/>
          <w:sz w:val="28"/>
          <w:szCs w:val="28"/>
          <w:lang w:val="en-US"/>
        </w:rPr>
        <w:t>KP 5207</w:t>
      </w:r>
      <w:r w:rsidRPr="00314CA1">
        <w:rPr>
          <w:b/>
          <w:bCs/>
          <w:sz w:val="28"/>
          <w:szCs w:val="28"/>
        </w:rPr>
        <w:t xml:space="preserve"> </w:t>
      </w:r>
      <w:r w:rsidRPr="00314CA1">
        <w:rPr>
          <w:b/>
          <w:bCs/>
          <w:sz w:val="28"/>
          <w:szCs w:val="28"/>
          <w:lang w:val="kk-KZ"/>
        </w:rPr>
        <w:t>Когнитивті</w:t>
      </w:r>
      <w:r w:rsidR="00021E68" w:rsidRPr="00314CA1">
        <w:rPr>
          <w:b/>
          <w:bCs/>
          <w:sz w:val="28"/>
          <w:szCs w:val="28"/>
          <w:lang w:val="kk-KZ"/>
        </w:rPr>
        <w:t xml:space="preserve"> психология </w:t>
      </w:r>
    </w:p>
    <w:p w14:paraId="781F5199" w14:textId="10D4893D" w:rsidR="00056D98" w:rsidRDefault="00056D98" w:rsidP="00056D98">
      <w:pPr>
        <w:jc w:val="center"/>
        <w:rPr>
          <w:lang w:val="kk-KZ"/>
        </w:rPr>
      </w:pPr>
      <w:r w:rsidRPr="00644450">
        <w:rPr>
          <w:lang w:val="kk-KZ"/>
        </w:rPr>
        <w:t xml:space="preserve"> </w:t>
      </w:r>
    </w:p>
    <w:p w14:paraId="7131396D" w14:textId="44A1B5A9" w:rsidR="00644450" w:rsidRPr="00021E68" w:rsidRDefault="00021E68" w:rsidP="00644450">
      <w:pPr>
        <w:pStyle w:val="3"/>
        <w:jc w:val="center"/>
        <w:rPr>
          <w:color w:val="000000" w:themeColor="text1"/>
          <w:lang w:val="kk-KZ"/>
        </w:rPr>
      </w:pPr>
      <w:r w:rsidRPr="00021E68">
        <w:rPr>
          <w:rFonts w:ascii="Times New Roman" w:hAnsi="Times New Roman" w:cs="Times New Roman"/>
          <w:color w:val="000000" w:themeColor="text1"/>
          <w:lang w:val="kk-KZ"/>
        </w:rPr>
        <w:t>«7M05113 Нейроғылым»</w:t>
      </w:r>
    </w:p>
    <w:p w14:paraId="0C601555" w14:textId="77777777" w:rsidR="00644450" w:rsidRDefault="00644450" w:rsidP="00644450">
      <w:pPr>
        <w:jc w:val="center"/>
        <w:rPr>
          <w:lang w:val="kk-KZ"/>
        </w:rPr>
      </w:pPr>
    </w:p>
    <w:p w14:paraId="09B35B36" w14:textId="77777777" w:rsidR="00644450" w:rsidRPr="004550F5" w:rsidRDefault="00644450" w:rsidP="00644450">
      <w:pPr>
        <w:jc w:val="center"/>
        <w:rPr>
          <w:lang w:val="kk-KZ"/>
        </w:rPr>
      </w:pPr>
    </w:p>
    <w:p w14:paraId="40BEDFDD" w14:textId="77777777" w:rsidR="00644450" w:rsidRPr="004550F5" w:rsidRDefault="00644450" w:rsidP="00644450">
      <w:pPr>
        <w:jc w:val="center"/>
        <w:rPr>
          <w:lang w:val="kk-KZ"/>
        </w:rPr>
      </w:pPr>
    </w:p>
    <w:p w14:paraId="759EF26E" w14:textId="77777777" w:rsidR="00644450" w:rsidRPr="004550F5" w:rsidRDefault="00644450" w:rsidP="00644450">
      <w:pPr>
        <w:jc w:val="center"/>
        <w:rPr>
          <w:lang w:val="kk-KZ"/>
        </w:rPr>
      </w:pPr>
    </w:p>
    <w:p w14:paraId="6DC75B4C" w14:textId="77777777" w:rsidR="00644450" w:rsidRPr="004550F5" w:rsidRDefault="00644450" w:rsidP="00644450">
      <w:pPr>
        <w:jc w:val="center"/>
        <w:rPr>
          <w:lang w:val="kk-KZ"/>
        </w:rPr>
      </w:pPr>
    </w:p>
    <w:p w14:paraId="14065DD6" w14:textId="02B716A7" w:rsidR="00644450" w:rsidRPr="00D5284F" w:rsidRDefault="00021E68" w:rsidP="00644450">
      <w:pPr>
        <w:jc w:val="center"/>
        <w:rPr>
          <w:lang w:val="kk-KZ"/>
        </w:rPr>
      </w:pPr>
      <w:r>
        <w:rPr>
          <w:lang w:val="kk-KZ"/>
        </w:rPr>
        <w:t>Курс –1</w:t>
      </w:r>
    </w:p>
    <w:p w14:paraId="534A8B85" w14:textId="4688E162" w:rsidR="00644450" w:rsidRPr="0011149D" w:rsidRDefault="00056D98" w:rsidP="00644450">
      <w:pPr>
        <w:jc w:val="center"/>
        <w:rPr>
          <w:lang w:val="kk-KZ"/>
        </w:rPr>
      </w:pPr>
      <w:r>
        <w:rPr>
          <w:lang w:val="kk-KZ"/>
        </w:rPr>
        <w:t xml:space="preserve">Семестр </w:t>
      </w:r>
      <w:r w:rsidRPr="00056D98">
        <w:rPr>
          <w:b/>
          <w:lang w:val="kk-KZ"/>
        </w:rPr>
        <w:t>күзгі</w:t>
      </w:r>
    </w:p>
    <w:p w14:paraId="6DD750AB" w14:textId="48755436" w:rsidR="00644450" w:rsidRPr="00260665" w:rsidRDefault="00644450" w:rsidP="00644450">
      <w:pPr>
        <w:jc w:val="center"/>
        <w:rPr>
          <w:lang w:val="kk-KZ"/>
        </w:rPr>
      </w:pPr>
      <w:r w:rsidRPr="00D5284F">
        <w:rPr>
          <w:lang w:val="kk-KZ"/>
        </w:rPr>
        <w:t xml:space="preserve">Кредит саны  – </w:t>
      </w:r>
      <w:r w:rsidR="00021E68">
        <w:rPr>
          <w:lang w:val="kk-KZ"/>
        </w:rPr>
        <w:t>9</w:t>
      </w:r>
    </w:p>
    <w:p w14:paraId="783EAAC7" w14:textId="77777777" w:rsidR="00644450" w:rsidRPr="00D5284F" w:rsidRDefault="00644450" w:rsidP="00644450">
      <w:pPr>
        <w:jc w:val="center"/>
        <w:rPr>
          <w:lang w:val="kk-KZ"/>
        </w:rPr>
      </w:pPr>
    </w:p>
    <w:p w14:paraId="172A7B79" w14:textId="77777777" w:rsidR="00644450" w:rsidRPr="00D5284F" w:rsidRDefault="00644450" w:rsidP="00644450">
      <w:pPr>
        <w:jc w:val="both"/>
        <w:rPr>
          <w:lang w:val="kk-KZ"/>
        </w:rPr>
      </w:pPr>
    </w:p>
    <w:p w14:paraId="53CF8914"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BCA9FFA"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07682040"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40A9F657"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35C3F32"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14F147F8"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0762B0AA"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70202CB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1D615DB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B546C6D"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0D0679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623DFF4"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69537F6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34ADA72"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29AB2D51" w14:textId="3BB1660A" w:rsidR="00644450" w:rsidRDefault="00644450" w:rsidP="00644450">
      <w:pPr>
        <w:pStyle w:val="a5"/>
        <w:spacing w:after="0" w:line="240" w:lineRule="auto"/>
        <w:ind w:left="0"/>
        <w:jc w:val="center"/>
        <w:rPr>
          <w:rFonts w:ascii="Times New Roman" w:hAnsi="Times New Roman" w:cs="Times New Roman"/>
          <w:b/>
          <w:sz w:val="24"/>
          <w:szCs w:val="24"/>
          <w:lang w:val="kk-KZ"/>
        </w:rPr>
      </w:pPr>
      <w:r w:rsidRPr="00D5284F">
        <w:rPr>
          <w:rFonts w:ascii="Times New Roman" w:hAnsi="Times New Roman" w:cs="Times New Roman"/>
          <w:b/>
          <w:sz w:val="24"/>
          <w:szCs w:val="24"/>
          <w:lang w:val="kk-KZ"/>
        </w:rPr>
        <w:t>Алматы 20</w:t>
      </w:r>
      <w:r w:rsidR="00021E68">
        <w:rPr>
          <w:rFonts w:ascii="Times New Roman" w:hAnsi="Times New Roman" w:cs="Times New Roman"/>
          <w:b/>
          <w:sz w:val="24"/>
          <w:szCs w:val="24"/>
          <w:lang w:val="kk-KZ"/>
        </w:rPr>
        <w:t>23</w:t>
      </w:r>
      <w:r w:rsidRPr="00D5284F">
        <w:rPr>
          <w:rFonts w:ascii="Times New Roman" w:hAnsi="Times New Roman" w:cs="Times New Roman"/>
          <w:b/>
          <w:sz w:val="24"/>
          <w:szCs w:val="24"/>
          <w:lang w:val="kk-KZ"/>
        </w:rPr>
        <w:t xml:space="preserve"> ж.</w:t>
      </w:r>
    </w:p>
    <w:p w14:paraId="5D5B2FA8" w14:textId="77777777" w:rsidR="00F30EF4" w:rsidRDefault="00F30EF4" w:rsidP="00644450">
      <w:pPr>
        <w:pStyle w:val="a5"/>
        <w:spacing w:after="0" w:line="240" w:lineRule="auto"/>
        <w:ind w:left="0"/>
        <w:jc w:val="center"/>
        <w:rPr>
          <w:rFonts w:ascii="Times New Roman" w:hAnsi="Times New Roman" w:cs="Times New Roman"/>
          <w:b/>
          <w:sz w:val="24"/>
          <w:szCs w:val="24"/>
          <w:lang w:val="kk-KZ"/>
        </w:rPr>
      </w:pPr>
    </w:p>
    <w:p w14:paraId="1FA467EC" w14:textId="77777777" w:rsidR="00021E68" w:rsidRDefault="00021E68" w:rsidP="00644450">
      <w:pPr>
        <w:pStyle w:val="a5"/>
        <w:spacing w:after="0" w:line="240" w:lineRule="auto"/>
        <w:ind w:left="0"/>
        <w:jc w:val="center"/>
        <w:rPr>
          <w:rFonts w:ascii="Times New Roman" w:hAnsi="Times New Roman" w:cs="Times New Roman"/>
          <w:b/>
          <w:sz w:val="24"/>
          <w:szCs w:val="24"/>
          <w:lang w:val="kk-KZ"/>
        </w:rPr>
      </w:pPr>
    </w:p>
    <w:p w14:paraId="26F65777" w14:textId="77777777" w:rsidR="00644450" w:rsidRPr="00D5284F" w:rsidRDefault="00644450" w:rsidP="00644450">
      <w:pPr>
        <w:pStyle w:val="a5"/>
        <w:spacing w:after="0" w:line="240" w:lineRule="auto"/>
        <w:ind w:left="0"/>
        <w:jc w:val="center"/>
        <w:rPr>
          <w:rFonts w:ascii="Times New Roman" w:hAnsi="Times New Roman" w:cs="Times New Roman"/>
          <w:b/>
          <w:sz w:val="24"/>
          <w:szCs w:val="24"/>
          <w:lang w:val="kk-KZ"/>
        </w:rPr>
      </w:pPr>
    </w:p>
    <w:p w14:paraId="6BD43F0F" w14:textId="65D09295" w:rsidR="00314CA1" w:rsidRPr="00656833" w:rsidRDefault="00314CA1" w:rsidP="00056D98">
      <w:pPr>
        <w:rPr>
          <w:sz w:val="28"/>
          <w:szCs w:val="28"/>
          <w:lang w:val="kk-KZ"/>
        </w:rPr>
      </w:pPr>
      <w:r w:rsidRPr="00656833">
        <w:rPr>
          <w:sz w:val="28"/>
          <w:szCs w:val="28"/>
          <w:lang w:val="kk-KZ"/>
        </w:rPr>
        <w:lastRenderedPageBreak/>
        <w:t>О</w:t>
      </w:r>
      <w:r w:rsidRPr="00656833">
        <w:rPr>
          <w:sz w:val="28"/>
          <w:szCs w:val="28"/>
          <w:lang w:val="kk-KZ"/>
        </w:rPr>
        <w:t>қу-әдістемелік кешенін  дайындаған PhD, доцент м.а. Борбасова Г.Н.</w:t>
      </w:r>
    </w:p>
    <w:p w14:paraId="4884061B" w14:textId="77777777" w:rsidR="00314CA1" w:rsidRPr="00656833" w:rsidRDefault="00314CA1" w:rsidP="00056D98">
      <w:pPr>
        <w:rPr>
          <w:sz w:val="28"/>
          <w:szCs w:val="28"/>
          <w:lang w:val="kk-KZ"/>
        </w:rPr>
      </w:pPr>
    </w:p>
    <w:p w14:paraId="47BF0BC1" w14:textId="699957E1" w:rsidR="00644450" w:rsidRPr="00656833" w:rsidRDefault="00644450" w:rsidP="00056D98">
      <w:pPr>
        <w:rPr>
          <w:sz w:val="28"/>
          <w:szCs w:val="28"/>
          <w:lang w:val="kk-KZ"/>
        </w:rPr>
      </w:pPr>
      <w:r w:rsidRPr="00656833">
        <w:rPr>
          <w:sz w:val="28"/>
          <w:szCs w:val="28"/>
          <w:lang w:val="kk-KZ"/>
        </w:rPr>
        <w:t>Пәннің оқу-әдістемелік</w:t>
      </w:r>
      <w:r w:rsidR="00056D98" w:rsidRPr="00656833">
        <w:rPr>
          <w:sz w:val="28"/>
          <w:szCs w:val="28"/>
          <w:lang w:val="kk-KZ"/>
        </w:rPr>
        <w:t xml:space="preserve"> кешенін  «</w:t>
      </w:r>
      <w:r w:rsidR="00021E68" w:rsidRPr="00656833">
        <w:rPr>
          <w:color w:val="000000" w:themeColor="text1"/>
          <w:sz w:val="28"/>
          <w:szCs w:val="28"/>
          <w:lang w:val="kk-KZ"/>
        </w:rPr>
        <w:t>7M05113 Нейроғылым</w:t>
      </w:r>
      <w:r w:rsidR="00021E68" w:rsidRPr="00656833">
        <w:rPr>
          <w:bCs/>
          <w:sz w:val="28"/>
          <w:szCs w:val="28"/>
          <w:lang w:val="kk-KZ"/>
        </w:rPr>
        <w:t>»</w:t>
      </w:r>
      <w:r w:rsidR="00314CA1" w:rsidRPr="00656833">
        <w:rPr>
          <w:bCs/>
          <w:sz w:val="28"/>
          <w:szCs w:val="28"/>
          <w:lang w:val="kk-KZ"/>
        </w:rPr>
        <w:t xml:space="preserve"> мамандығының негізгі оқу жоспары, пәннің негізгі оқу бағдарламасы және пәндер каталогы негізінде әзірленді. </w:t>
      </w:r>
      <w:r w:rsidR="00021E68" w:rsidRPr="00656833">
        <w:rPr>
          <w:bCs/>
          <w:sz w:val="28"/>
          <w:szCs w:val="28"/>
          <w:lang w:val="kk-KZ"/>
        </w:rPr>
        <w:t xml:space="preserve"> </w:t>
      </w:r>
    </w:p>
    <w:p w14:paraId="7324C8D3" w14:textId="77777777" w:rsidR="00644450" w:rsidRPr="00656833" w:rsidRDefault="00644450" w:rsidP="00644450">
      <w:pPr>
        <w:jc w:val="both"/>
        <w:rPr>
          <w:rFonts w:eastAsia="Batang"/>
          <w:sz w:val="28"/>
          <w:szCs w:val="28"/>
          <w:lang w:val="kk-KZ"/>
        </w:rPr>
      </w:pPr>
    </w:p>
    <w:p w14:paraId="747A56D5" w14:textId="77777777" w:rsidR="00056D98" w:rsidRPr="00656833" w:rsidRDefault="00056D98" w:rsidP="00644450">
      <w:pPr>
        <w:jc w:val="both"/>
        <w:rPr>
          <w:rFonts w:eastAsia="Batang"/>
          <w:sz w:val="28"/>
          <w:szCs w:val="28"/>
          <w:lang w:val="kk-KZ"/>
        </w:rPr>
      </w:pPr>
    </w:p>
    <w:p w14:paraId="146231D4" w14:textId="77777777" w:rsidR="00056D98" w:rsidRPr="00656833" w:rsidRDefault="00056D98" w:rsidP="00644450">
      <w:pPr>
        <w:jc w:val="both"/>
        <w:rPr>
          <w:rFonts w:eastAsia="Batang"/>
          <w:sz w:val="28"/>
          <w:szCs w:val="28"/>
          <w:lang w:val="kk-KZ"/>
        </w:rPr>
      </w:pPr>
    </w:p>
    <w:p w14:paraId="161E3CA7" w14:textId="77777777" w:rsidR="00056D98" w:rsidRPr="00656833" w:rsidRDefault="00056D98" w:rsidP="00644450">
      <w:pPr>
        <w:jc w:val="both"/>
        <w:rPr>
          <w:rFonts w:eastAsia="Batang"/>
          <w:sz w:val="28"/>
          <w:szCs w:val="28"/>
          <w:lang w:val="kk-KZ"/>
        </w:rPr>
      </w:pPr>
    </w:p>
    <w:p w14:paraId="210993B5" w14:textId="77777777" w:rsidR="00056D98" w:rsidRPr="00656833" w:rsidRDefault="00056D98" w:rsidP="00644450">
      <w:pPr>
        <w:jc w:val="both"/>
        <w:rPr>
          <w:rFonts w:eastAsia="Batang"/>
          <w:sz w:val="28"/>
          <w:szCs w:val="28"/>
          <w:lang w:val="kk-KZ"/>
        </w:rPr>
      </w:pPr>
    </w:p>
    <w:p w14:paraId="65392C41" w14:textId="63788EB4" w:rsidR="00644450" w:rsidRPr="00656833" w:rsidRDefault="00021E68" w:rsidP="00021E68">
      <w:pPr>
        <w:keepNext/>
        <w:keepLines/>
        <w:outlineLvl w:val="0"/>
        <w:rPr>
          <w:sz w:val="28"/>
          <w:szCs w:val="28"/>
          <w:lang w:val="kk-KZ"/>
        </w:rPr>
      </w:pPr>
      <w:r w:rsidRPr="00656833">
        <w:rPr>
          <w:bCs/>
          <w:sz w:val="28"/>
          <w:szCs w:val="28"/>
          <w:lang w:val="kk-KZ"/>
        </w:rPr>
        <w:t>Биофизик</w:t>
      </w:r>
      <w:r w:rsidRPr="00656833">
        <w:rPr>
          <w:bCs/>
          <w:sz w:val="28"/>
          <w:szCs w:val="28"/>
          <w:lang w:val="kk-KZ"/>
        </w:rPr>
        <w:t xml:space="preserve">а, биомедицина және нейроғылым </w:t>
      </w:r>
      <w:r w:rsidR="00644450" w:rsidRPr="00656833">
        <w:rPr>
          <w:sz w:val="28"/>
          <w:szCs w:val="28"/>
          <w:lang w:val="kk-KZ"/>
        </w:rPr>
        <w:t xml:space="preserve">кафедрасының  мәжілісінде қаралып ұсынылды. </w:t>
      </w:r>
    </w:p>
    <w:p w14:paraId="5D639F24" w14:textId="26202023" w:rsidR="00644450" w:rsidRPr="00656833" w:rsidRDefault="00644450" w:rsidP="00644450">
      <w:pPr>
        <w:jc w:val="both"/>
        <w:rPr>
          <w:sz w:val="28"/>
          <w:szCs w:val="28"/>
          <w:lang w:val="kk-KZ"/>
        </w:rPr>
      </w:pPr>
      <w:r w:rsidRPr="00656833">
        <w:rPr>
          <w:sz w:val="28"/>
          <w:szCs w:val="28"/>
          <w:lang w:val="kk-KZ"/>
        </w:rPr>
        <w:t xml:space="preserve"> «</w:t>
      </w:r>
      <w:r w:rsidR="00314CA1" w:rsidRPr="00656833">
        <w:rPr>
          <w:sz w:val="28"/>
          <w:szCs w:val="28"/>
          <w:lang w:val="kk-KZ"/>
        </w:rPr>
        <w:t>29</w:t>
      </w:r>
      <w:r w:rsidRPr="00656833">
        <w:rPr>
          <w:sz w:val="28"/>
          <w:szCs w:val="28"/>
          <w:lang w:val="kk-KZ"/>
        </w:rPr>
        <w:t xml:space="preserve">» </w:t>
      </w:r>
      <w:r w:rsidR="00314CA1" w:rsidRPr="00656833">
        <w:rPr>
          <w:sz w:val="28"/>
          <w:szCs w:val="28"/>
          <w:lang w:val="kk-KZ"/>
        </w:rPr>
        <w:t>08.</w:t>
      </w:r>
      <w:r w:rsidRPr="00656833">
        <w:rPr>
          <w:sz w:val="28"/>
          <w:szCs w:val="28"/>
          <w:lang w:val="kk-KZ"/>
        </w:rPr>
        <w:t xml:space="preserve"> 20</w:t>
      </w:r>
      <w:r w:rsidR="00021E68" w:rsidRPr="00656833">
        <w:rPr>
          <w:sz w:val="28"/>
          <w:szCs w:val="28"/>
          <w:lang w:val="kk-KZ"/>
        </w:rPr>
        <w:t>23</w:t>
      </w:r>
      <w:r w:rsidR="00314CA1" w:rsidRPr="00656833">
        <w:rPr>
          <w:sz w:val="28"/>
          <w:szCs w:val="28"/>
          <w:lang w:val="kk-KZ"/>
        </w:rPr>
        <w:t xml:space="preserve"> ж., хаттама № 1</w:t>
      </w:r>
      <w:r w:rsidRPr="00656833">
        <w:rPr>
          <w:sz w:val="28"/>
          <w:szCs w:val="28"/>
          <w:lang w:val="kk-KZ"/>
        </w:rPr>
        <w:t xml:space="preserve">    </w:t>
      </w:r>
      <w:r w:rsidRPr="00656833">
        <w:rPr>
          <w:sz w:val="28"/>
          <w:szCs w:val="28"/>
          <w:u w:val="single"/>
          <w:lang w:val="kk-KZ"/>
        </w:rPr>
        <w:t xml:space="preserve"> </w:t>
      </w:r>
    </w:p>
    <w:p w14:paraId="51DD06A3" w14:textId="77777777" w:rsidR="00644450" w:rsidRPr="00656833" w:rsidRDefault="00644450" w:rsidP="00644450">
      <w:pPr>
        <w:jc w:val="both"/>
        <w:rPr>
          <w:sz w:val="28"/>
          <w:szCs w:val="28"/>
          <w:lang w:val="kk-KZ"/>
        </w:rPr>
      </w:pPr>
    </w:p>
    <w:p w14:paraId="27547DE6" w14:textId="77777777" w:rsidR="00644450" w:rsidRPr="00656833" w:rsidRDefault="00644450" w:rsidP="00644450">
      <w:pPr>
        <w:jc w:val="both"/>
        <w:rPr>
          <w:sz w:val="28"/>
          <w:szCs w:val="28"/>
          <w:lang w:val="kk-KZ"/>
        </w:rPr>
      </w:pPr>
    </w:p>
    <w:p w14:paraId="6F6E9C7F" w14:textId="1AFED250" w:rsidR="00644450" w:rsidRPr="00656833" w:rsidRDefault="00644450" w:rsidP="00644450">
      <w:pPr>
        <w:jc w:val="both"/>
        <w:rPr>
          <w:sz w:val="28"/>
          <w:szCs w:val="28"/>
          <w:lang w:val="kk-KZ"/>
        </w:rPr>
      </w:pPr>
      <w:r w:rsidRPr="00656833">
        <w:rPr>
          <w:sz w:val="28"/>
          <w:szCs w:val="28"/>
          <w:lang w:val="kk-KZ"/>
        </w:rPr>
        <w:t>Кафедра меңгерушісі _</w:t>
      </w:r>
      <w:r w:rsidRPr="00656833">
        <w:rPr>
          <w:sz w:val="28"/>
          <w:szCs w:val="28"/>
          <w:u w:val="single"/>
          <w:lang w:val="kk-KZ"/>
        </w:rPr>
        <w:tab/>
      </w:r>
      <w:r w:rsidRPr="00656833">
        <w:rPr>
          <w:sz w:val="28"/>
          <w:szCs w:val="28"/>
          <w:u w:val="single"/>
          <w:lang w:val="kk-KZ"/>
        </w:rPr>
        <w:tab/>
      </w:r>
      <w:r w:rsidRPr="00656833">
        <w:rPr>
          <w:sz w:val="28"/>
          <w:szCs w:val="28"/>
          <w:u w:val="single"/>
          <w:lang w:val="kk-KZ"/>
        </w:rPr>
        <w:tab/>
      </w:r>
      <w:r w:rsidRPr="00656833">
        <w:rPr>
          <w:sz w:val="28"/>
          <w:szCs w:val="28"/>
          <w:u w:val="single"/>
          <w:lang w:val="kk-KZ"/>
        </w:rPr>
        <w:tab/>
      </w:r>
      <w:r w:rsidRPr="00656833">
        <w:rPr>
          <w:sz w:val="28"/>
          <w:szCs w:val="28"/>
          <w:u w:val="single"/>
          <w:lang w:val="kk-KZ"/>
        </w:rPr>
        <w:tab/>
      </w:r>
      <w:r w:rsidR="00021E68" w:rsidRPr="00656833">
        <w:rPr>
          <w:sz w:val="28"/>
          <w:szCs w:val="28"/>
          <w:lang w:val="kk-KZ"/>
        </w:rPr>
        <w:t>__________ А</w:t>
      </w:r>
      <w:r w:rsidR="0074486B" w:rsidRPr="00656833">
        <w:rPr>
          <w:sz w:val="28"/>
          <w:szCs w:val="28"/>
          <w:lang w:val="kk-KZ"/>
        </w:rPr>
        <w:t>.</w:t>
      </w:r>
      <w:r w:rsidR="00021E68" w:rsidRPr="00656833">
        <w:rPr>
          <w:sz w:val="28"/>
          <w:szCs w:val="28"/>
          <w:lang w:val="kk-KZ"/>
        </w:rPr>
        <w:t>М</w:t>
      </w:r>
      <w:r w:rsidR="0074486B" w:rsidRPr="00656833">
        <w:rPr>
          <w:sz w:val="28"/>
          <w:szCs w:val="28"/>
          <w:lang w:val="kk-KZ"/>
        </w:rPr>
        <w:t xml:space="preserve">. </w:t>
      </w:r>
      <w:r w:rsidR="00021E68" w:rsidRPr="00656833">
        <w:rPr>
          <w:sz w:val="28"/>
          <w:szCs w:val="28"/>
          <w:lang w:val="kk-KZ"/>
        </w:rPr>
        <w:t>Кустуба</w:t>
      </w:r>
      <w:r w:rsidR="0074486B" w:rsidRPr="00656833">
        <w:rPr>
          <w:sz w:val="28"/>
          <w:szCs w:val="28"/>
          <w:lang w:val="kk-KZ"/>
        </w:rPr>
        <w:t>ев</w:t>
      </w:r>
      <w:r w:rsidRPr="00656833">
        <w:rPr>
          <w:sz w:val="28"/>
          <w:szCs w:val="28"/>
          <w:lang w:val="kk-KZ"/>
        </w:rPr>
        <w:t xml:space="preserve">а    </w:t>
      </w:r>
    </w:p>
    <w:p w14:paraId="017699F8" w14:textId="77777777" w:rsidR="00644450" w:rsidRPr="00656833" w:rsidRDefault="00644450" w:rsidP="00644450">
      <w:pPr>
        <w:jc w:val="both"/>
        <w:rPr>
          <w:sz w:val="28"/>
          <w:szCs w:val="28"/>
          <w:lang w:val="kk-KZ"/>
        </w:rPr>
      </w:pPr>
    </w:p>
    <w:p w14:paraId="3DFD6CE0" w14:textId="77777777" w:rsidR="00644450" w:rsidRPr="00656833" w:rsidRDefault="00644450" w:rsidP="00644450">
      <w:pPr>
        <w:jc w:val="both"/>
        <w:rPr>
          <w:sz w:val="28"/>
          <w:szCs w:val="28"/>
          <w:lang w:val="kk-KZ"/>
        </w:rPr>
      </w:pPr>
    </w:p>
    <w:p w14:paraId="3E46A68B" w14:textId="77777777" w:rsidR="00644450" w:rsidRPr="00656833" w:rsidRDefault="00644450" w:rsidP="00644450">
      <w:pPr>
        <w:jc w:val="center"/>
        <w:rPr>
          <w:sz w:val="28"/>
          <w:szCs w:val="28"/>
          <w:lang w:val="kk-KZ"/>
        </w:rPr>
      </w:pPr>
    </w:p>
    <w:p w14:paraId="4D8F27C8" w14:textId="77777777" w:rsidR="00644450" w:rsidRPr="00656833" w:rsidRDefault="00644450" w:rsidP="00644450">
      <w:pPr>
        <w:rPr>
          <w:sz w:val="28"/>
          <w:szCs w:val="28"/>
          <w:lang w:val="kk-KZ"/>
        </w:rPr>
      </w:pPr>
    </w:p>
    <w:p w14:paraId="07F60B49" w14:textId="77777777" w:rsidR="00644450" w:rsidRPr="00656833" w:rsidRDefault="00644450" w:rsidP="00644450">
      <w:pPr>
        <w:rPr>
          <w:sz w:val="28"/>
          <w:szCs w:val="28"/>
          <w:lang w:val="kk-KZ"/>
        </w:rPr>
      </w:pPr>
    </w:p>
    <w:p w14:paraId="051BAB04" w14:textId="77777777" w:rsidR="00644450" w:rsidRPr="00656833" w:rsidRDefault="00644450" w:rsidP="00644450">
      <w:pPr>
        <w:rPr>
          <w:sz w:val="28"/>
          <w:szCs w:val="28"/>
          <w:lang w:val="kk-KZ"/>
        </w:rPr>
      </w:pPr>
    </w:p>
    <w:p w14:paraId="0609BE3F" w14:textId="77777777" w:rsidR="0074486B" w:rsidRPr="00656833" w:rsidRDefault="0074486B" w:rsidP="0074486B">
      <w:pPr>
        <w:rPr>
          <w:sz w:val="28"/>
          <w:szCs w:val="28"/>
          <w:lang w:val="kk-KZ"/>
        </w:rPr>
      </w:pPr>
      <w:r w:rsidRPr="00656833">
        <w:rPr>
          <w:sz w:val="28"/>
          <w:szCs w:val="28"/>
          <w:lang w:val="kk-KZ"/>
        </w:rPr>
        <w:t xml:space="preserve">                                               </w:t>
      </w:r>
    </w:p>
    <w:p w14:paraId="117C7479" w14:textId="77777777" w:rsidR="00644450" w:rsidRPr="00656833" w:rsidRDefault="00644450" w:rsidP="00644450">
      <w:pPr>
        <w:rPr>
          <w:sz w:val="28"/>
          <w:szCs w:val="28"/>
          <w:lang w:val="kk-KZ"/>
        </w:rPr>
      </w:pPr>
    </w:p>
    <w:p w14:paraId="6E8D0C63" w14:textId="77777777" w:rsidR="00644450" w:rsidRPr="00656833" w:rsidRDefault="00644450" w:rsidP="00644450">
      <w:pPr>
        <w:rPr>
          <w:sz w:val="28"/>
          <w:szCs w:val="28"/>
          <w:lang w:val="kk-KZ"/>
        </w:rPr>
      </w:pPr>
    </w:p>
    <w:p w14:paraId="34212847" w14:textId="77777777" w:rsidR="00644450" w:rsidRPr="00656833" w:rsidRDefault="00644450" w:rsidP="00644450">
      <w:pPr>
        <w:rPr>
          <w:sz w:val="28"/>
          <w:szCs w:val="28"/>
          <w:lang w:val="kk-KZ"/>
        </w:rPr>
      </w:pPr>
    </w:p>
    <w:p w14:paraId="7712FE70" w14:textId="77777777" w:rsidR="00644450" w:rsidRPr="00656833" w:rsidRDefault="00644450" w:rsidP="00644450">
      <w:pPr>
        <w:rPr>
          <w:sz w:val="28"/>
          <w:szCs w:val="28"/>
          <w:lang w:val="kk-KZ"/>
        </w:rPr>
      </w:pPr>
    </w:p>
    <w:p w14:paraId="2EB7F5F1" w14:textId="77777777" w:rsidR="00644450" w:rsidRPr="00656833" w:rsidRDefault="00644450" w:rsidP="00644450">
      <w:pPr>
        <w:rPr>
          <w:sz w:val="28"/>
          <w:szCs w:val="28"/>
          <w:lang w:val="kk-KZ"/>
        </w:rPr>
      </w:pPr>
    </w:p>
    <w:p w14:paraId="6262DDB7" w14:textId="77777777" w:rsidR="00644450" w:rsidRPr="00656833" w:rsidRDefault="00644450" w:rsidP="00644450">
      <w:pPr>
        <w:rPr>
          <w:sz w:val="28"/>
          <w:szCs w:val="28"/>
          <w:lang w:val="kk-KZ"/>
        </w:rPr>
      </w:pPr>
    </w:p>
    <w:p w14:paraId="05E0940B" w14:textId="77777777" w:rsidR="00644450" w:rsidRPr="00656833" w:rsidRDefault="00644450" w:rsidP="00644450">
      <w:pPr>
        <w:rPr>
          <w:sz w:val="28"/>
          <w:szCs w:val="28"/>
          <w:lang w:val="kk-KZ"/>
        </w:rPr>
      </w:pPr>
    </w:p>
    <w:p w14:paraId="139C2651" w14:textId="77777777" w:rsidR="00644450" w:rsidRPr="00656833" w:rsidRDefault="00644450" w:rsidP="00644450">
      <w:pPr>
        <w:rPr>
          <w:sz w:val="28"/>
          <w:szCs w:val="28"/>
          <w:lang w:val="kk-KZ"/>
        </w:rPr>
      </w:pPr>
    </w:p>
    <w:p w14:paraId="6876AD5E" w14:textId="77777777" w:rsidR="00644450" w:rsidRPr="00656833" w:rsidRDefault="00644450" w:rsidP="00644450">
      <w:pPr>
        <w:rPr>
          <w:sz w:val="28"/>
          <w:szCs w:val="28"/>
          <w:lang w:val="kk-KZ"/>
        </w:rPr>
      </w:pPr>
      <w:r w:rsidRPr="00656833">
        <w:rPr>
          <w:sz w:val="28"/>
          <w:szCs w:val="28"/>
          <w:lang w:val="kk-KZ"/>
        </w:rPr>
        <w:t xml:space="preserve">                                               </w:t>
      </w:r>
    </w:p>
    <w:p w14:paraId="2BE5D4FA" w14:textId="77777777" w:rsidR="00644450" w:rsidRPr="00656833" w:rsidRDefault="00644450" w:rsidP="00644450">
      <w:pPr>
        <w:rPr>
          <w:sz w:val="28"/>
          <w:szCs w:val="28"/>
          <w:lang w:val="kk-KZ"/>
        </w:rPr>
      </w:pPr>
    </w:p>
    <w:p w14:paraId="2B284EE4" w14:textId="77777777" w:rsidR="00644450" w:rsidRPr="00656833" w:rsidRDefault="00644450" w:rsidP="00644450">
      <w:pPr>
        <w:rPr>
          <w:sz w:val="28"/>
          <w:szCs w:val="28"/>
          <w:lang w:val="kk-KZ"/>
        </w:rPr>
      </w:pPr>
    </w:p>
    <w:p w14:paraId="44675306" w14:textId="77777777" w:rsidR="00644450" w:rsidRPr="00656833" w:rsidRDefault="00644450" w:rsidP="00644450">
      <w:pPr>
        <w:rPr>
          <w:sz w:val="28"/>
          <w:szCs w:val="28"/>
          <w:lang w:val="kk-KZ"/>
        </w:rPr>
      </w:pPr>
    </w:p>
    <w:p w14:paraId="4AE8F0FC" w14:textId="77777777" w:rsidR="00644450" w:rsidRPr="00656833" w:rsidRDefault="00644450" w:rsidP="00644450">
      <w:pPr>
        <w:rPr>
          <w:sz w:val="28"/>
          <w:szCs w:val="28"/>
          <w:lang w:val="kk-KZ"/>
        </w:rPr>
      </w:pPr>
    </w:p>
    <w:p w14:paraId="6571CB49" w14:textId="77777777" w:rsidR="00644450" w:rsidRPr="00656833" w:rsidRDefault="00644450" w:rsidP="00644450">
      <w:pPr>
        <w:rPr>
          <w:sz w:val="28"/>
          <w:szCs w:val="28"/>
          <w:lang w:val="kk-KZ"/>
        </w:rPr>
      </w:pPr>
    </w:p>
    <w:p w14:paraId="5990A442" w14:textId="77777777" w:rsidR="00644450" w:rsidRPr="00656833" w:rsidRDefault="00644450" w:rsidP="00644450">
      <w:pPr>
        <w:rPr>
          <w:sz w:val="28"/>
          <w:szCs w:val="28"/>
          <w:lang w:val="kk-KZ"/>
        </w:rPr>
      </w:pPr>
    </w:p>
    <w:p w14:paraId="1CFA51AB" w14:textId="77777777" w:rsidR="00644450" w:rsidRPr="00656833" w:rsidRDefault="00644450" w:rsidP="00644450">
      <w:pPr>
        <w:rPr>
          <w:sz w:val="28"/>
          <w:szCs w:val="28"/>
          <w:lang w:val="kk-KZ"/>
        </w:rPr>
      </w:pPr>
    </w:p>
    <w:p w14:paraId="4A1BD0DB" w14:textId="77777777" w:rsidR="00644450" w:rsidRPr="00656833" w:rsidRDefault="00644450" w:rsidP="00644450">
      <w:pPr>
        <w:rPr>
          <w:sz w:val="28"/>
          <w:szCs w:val="28"/>
          <w:lang w:val="kk-KZ"/>
        </w:rPr>
      </w:pPr>
    </w:p>
    <w:p w14:paraId="28284331" w14:textId="77777777" w:rsidR="00644450" w:rsidRPr="00656833" w:rsidRDefault="00644450" w:rsidP="00644450">
      <w:pPr>
        <w:rPr>
          <w:sz w:val="28"/>
          <w:szCs w:val="28"/>
          <w:lang w:val="kk-KZ"/>
        </w:rPr>
      </w:pPr>
    </w:p>
    <w:p w14:paraId="2BA67C47" w14:textId="77777777" w:rsidR="00644450" w:rsidRPr="00656833" w:rsidRDefault="00644450" w:rsidP="00644450">
      <w:pPr>
        <w:rPr>
          <w:sz w:val="28"/>
          <w:szCs w:val="28"/>
          <w:lang w:val="kk-KZ"/>
        </w:rPr>
      </w:pPr>
    </w:p>
    <w:p w14:paraId="2CFA8297" w14:textId="77777777" w:rsidR="00644450" w:rsidRPr="00656833" w:rsidRDefault="00644450" w:rsidP="00644450">
      <w:pPr>
        <w:rPr>
          <w:sz w:val="28"/>
          <w:szCs w:val="28"/>
          <w:lang w:val="kk-KZ"/>
        </w:rPr>
      </w:pPr>
    </w:p>
    <w:p w14:paraId="2170A9AF" w14:textId="77777777" w:rsidR="00644450" w:rsidRPr="00656833" w:rsidRDefault="00644450" w:rsidP="00644450">
      <w:pPr>
        <w:rPr>
          <w:sz w:val="28"/>
          <w:szCs w:val="28"/>
          <w:lang w:val="kk-KZ"/>
        </w:rPr>
      </w:pPr>
    </w:p>
    <w:p w14:paraId="7A2A5558" w14:textId="77777777" w:rsidR="00644450" w:rsidRPr="00656833" w:rsidRDefault="00644450" w:rsidP="00644450">
      <w:pPr>
        <w:rPr>
          <w:sz w:val="28"/>
          <w:szCs w:val="28"/>
          <w:lang w:val="kk-KZ"/>
        </w:rPr>
      </w:pPr>
    </w:p>
    <w:p w14:paraId="16F58685" w14:textId="77777777" w:rsidR="00644450" w:rsidRPr="00656833" w:rsidRDefault="00644450" w:rsidP="00656833">
      <w:pPr>
        <w:tabs>
          <w:tab w:val="left" w:pos="3800"/>
          <w:tab w:val="center" w:pos="4819"/>
        </w:tabs>
        <w:ind w:left="-284" w:right="-143" w:firstLine="284"/>
        <w:jc w:val="center"/>
        <w:rPr>
          <w:b/>
          <w:bCs/>
          <w:sz w:val="28"/>
          <w:szCs w:val="28"/>
          <w:lang w:val="kk-KZ"/>
        </w:rPr>
      </w:pPr>
      <w:r w:rsidRPr="00656833">
        <w:rPr>
          <w:b/>
          <w:bCs/>
          <w:sz w:val="28"/>
          <w:szCs w:val="28"/>
          <w:lang w:val="kk-KZ"/>
        </w:rPr>
        <w:lastRenderedPageBreak/>
        <w:t>АЛҒЫ  С</w:t>
      </w:r>
      <w:r w:rsidRPr="00656833">
        <w:rPr>
          <w:b/>
          <w:bCs/>
          <w:sz w:val="28"/>
          <w:szCs w:val="28"/>
          <w:lang w:val="kk-KZ"/>
        </w:rPr>
        <w:softHyphen/>
        <w:t>ӨЗ</w:t>
      </w:r>
    </w:p>
    <w:p w14:paraId="64365E7A" w14:textId="6294D997" w:rsidR="00644450" w:rsidRPr="00656833" w:rsidRDefault="00644450" w:rsidP="00644450">
      <w:pPr>
        <w:pStyle w:val="31"/>
        <w:tabs>
          <w:tab w:val="left" w:pos="993"/>
        </w:tabs>
        <w:spacing w:after="0" w:line="240" w:lineRule="auto"/>
        <w:ind w:left="0" w:firstLine="567"/>
        <w:jc w:val="both"/>
        <w:rPr>
          <w:rFonts w:ascii="Times New Roman" w:hAnsi="Times New Roman" w:cs="Times New Roman"/>
          <w:b/>
          <w:bCs/>
          <w:sz w:val="28"/>
          <w:szCs w:val="28"/>
          <w:lang w:val="kk-KZ"/>
        </w:rPr>
      </w:pPr>
      <w:r w:rsidRPr="00656833">
        <w:rPr>
          <w:rFonts w:ascii="Times New Roman" w:hAnsi="Times New Roman" w:cs="Times New Roman"/>
          <w:b/>
          <w:sz w:val="28"/>
          <w:szCs w:val="28"/>
          <w:lang w:val="kk-KZ"/>
        </w:rPr>
        <w:t xml:space="preserve">Курстың қысқаша сипаттамасы </w:t>
      </w:r>
      <w:r w:rsidR="00314CA1" w:rsidRPr="00656833">
        <w:rPr>
          <w:rFonts w:ascii="Times New Roman" w:hAnsi="Times New Roman" w:cs="Times New Roman"/>
          <w:sz w:val="28"/>
          <w:szCs w:val="28"/>
          <w:lang w:val="kk-KZ"/>
        </w:rPr>
        <w:t>«Когнитивті психология</w:t>
      </w:r>
      <w:r w:rsidRPr="00656833">
        <w:rPr>
          <w:rFonts w:ascii="Times New Roman" w:hAnsi="Times New Roman" w:cs="Times New Roman"/>
          <w:sz w:val="28"/>
          <w:szCs w:val="28"/>
          <w:lang w:val="kk-KZ"/>
        </w:rPr>
        <w:t xml:space="preserve">» курсында алған білімдері </w:t>
      </w:r>
      <w:r w:rsidRPr="00656833">
        <w:rPr>
          <w:rFonts w:ascii="Times New Roman" w:hAnsi="Times New Roman" w:cs="Times New Roman"/>
          <w:sz w:val="28"/>
          <w:szCs w:val="28"/>
          <w:lang w:val="kk-KZ" w:eastAsia="ko-KR"/>
        </w:rPr>
        <w:t xml:space="preserve">өз білім, іскерлік, дағдыларын өмірлік іс-әрекеттің түрлі сфераларында (тұлғалық, </w:t>
      </w:r>
      <w:bookmarkStart w:id="0" w:name="_GoBack"/>
      <w:bookmarkEnd w:id="0"/>
      <w:r w:rsidRPr="00656833">
        <w:rPr>
          <w:rFonts w:ascii="Times New Roman" w:hAnsi="Times New Roman" w:cs="Times New Roman"/>
          <w:sz w:val="28"/>
          <w:szCs w:val="28"/>
          <w:lang w:val="kk-KZ" w:eastAsia="ko-KR"/>
        </w:rPr>
        <w:t xml:space="preserve">кәсіби-іскерлік, қоғамдық) пайдалану мүмкіндігін арттырады. </w:t>
      </w:r>
      <w:r w:rsidRPr="00656833">
        <w:rPr>
          <w:rFonts w:ascii="Times New Roman" w:hAnsi="Times New Roman" w:cs="Times New Roman"/>
          <w:sz w:val="28"/>
          <w:szCs w:val="28"/>
          <w:lang w:val="kk-KZ"/>
        </w:rPr>
        <w:t xml:space="preserve">Осы пәндi нақты оқу барысында алынған бiлiмдер нарықтық заман талаптарының қазіргі жағдайларында түрлі экономикалық жүйелерде басқару қызметтерін тиімді жүзеге асыру үшін көмегiн тигiзедi. </w:t>
      </w:r>
    </w:p>
    <w:p w14:paraId="01204687" w14:textId="6AC32750" w:rsidR="00021514" w:rsidRPr="00656833" w:rsidRDefault="00644450" w:rsidP="00021514">
      <w:pPr>
        <w:jc w:val="both"/>
        <w:rPr>
          <w:b/>
          <w:sz w:val="28"/>
          <w:szCs w:val="28"/>
          <w:lang w:val="kk-KZ"/>
        </w:rPr>
      </w:pPr>
      <w:r w:rsidRPr="00656833">
        <w:rPr>
          <w:b/>
          <w:bCs/>
          <w:sz w:val="28"/>
          <w:szCs w:val="28"/>
          <w:lang w:val="kk-KZ"/>
        </w:rPr>
        <w:t xml:space="preserve">Курстың мақсаты: </w:t>
      </w:r>
      <w:r w:rsidR="00021E68" w:rsidRPr="00656833">
        <w:rPr>
          <w:sz w:val="28"/>
          <w:szCs w:val="28"/>
          <w:lang w:val="kk-KZ"/>
        </w:rPr>
        <w:t>Когнитивті психологияның теориялық және эмпирикалық негіздерін қарастыру, осы пәннің білімдердің репрезентациясы, ақпараттарды өңдеу және когнитивті нейроғылымдар сияқты маңызды бөлімдерін талдау.</w:t>
      </w:r>
    </w:p>
    <w:p w14:paraId="3831F58E" w14:textId="66B9B91C" w:rsidR="0002357B" w:rsidRPr="00656833" w:rsidRDefault="00644450" w:rsidP="0002357B">
      <w:pPr>
        <w:tabs>
          <w:tab w:val="left" w:pos="1161"/>
        </w:tabs>
        <w:ind w:right="57"/>
        <w:jc w:val="both"/>
        <w:rPr>
          <w:sz w:val="28"/>
          <w:szCs w:val="28"/>
          <w:lang w:val="kk-KZ"/>
        </w:rPr>
      </w:pPr>
      <w:r w:rsidRPr="00656833">
        <w:rPr>
          <w:b/>
          <w:bCs/>
          <w:sz w:val="28"/>
          <w:szCs w:val="28"/>
          <w:lang w:val="kk-KZ" w:eastAsia="ko-KR"/>
        </w:rPr>
        <w:t>Курстың  міндеттері</w:t>
      </w:r>
      <w:r w:rsidRPr="00656833">
        <w:rPr>
          <w:sz w:val="28"/>
          <w:szCs w:val="28"/>
          <w:lang w:val="kk-KZ" w:eastAsia="ko-KR"/>
        </w:rPr>
        <w:t>:</w:t>
      </w:r>
      <w:r w:rsidR="0002357B" w:rsidRPr="00656833">
        <w:rPr>
          <w:sz w:val="28"/>
          <w:szCs w:val="28"/>
          <w:lang w:val="kk-KZ" w:eastAsia="ko-KR"/>
        </w:rPr>
        <w:t xml:space="preserve"> </w:t>
      </w:r>
      <w:r w:rsidR="0002357B" w:rsidRPr="00656833">
        <w:rPr>
          <w:sz w:val="28"/>
          <w:szCs w:val="28"/>
          <w:lang w:val="kk-KZ"/>
        </w:rPr>
        <w:t>Когнитивті психологияның негізгі теориялары мен тарихи-философиялық негіздерін анықтау.</w:t>
      </w:r>
      <w:r w:rsidR="0002357B" w:rsidRPr="00656833">
        <w:rPr>
          <w:sz w:val="28"/>
          <w:szCs w:val="28"/>
          <w:lang w:val="kk-KZ"/>
        </w:rPr>
        <w:t xml:space="preserve"> </w:t>
      </w:r>
      <w:r w:rsidR="0002357B" w:rsidRPr="00656833">
        <w:rPr>
          <w:sz w:val="28"/>
          <w:szCs w:val="28"/>
          <w:lang w:val="kk-KZ"/>
        </w:rPr>
        <w:t>Когнитивті психология саласындағы когнитивті процестерді және олардың нейроғылымның эксперименттік зерттеулеріндегі қолданбалы мүмкіндіктерін зерттеудегі заманауи әдіснамалық тәсілдерді жүйелі түрде анықтау</w:t>
      </w:r>
    </w:p>
    <w:p w14:paraId="0851CA50" w14:textId="2A0FCD4F" w:rsidR="00644450" w:rsidRPr="00656833" w:rsidRDefault="00644450" w:rsidP="00644450">
      <w:pPr>
        <w:pStyle w:val="a3"/>
        <w:spacing w:after="0" w:line="240" w:lineRule="auto"/>
        <w:jc w:val="both"/>
        <w:rPr>
          <w:rFonts w:ascii="Times New Roman" w:hAnsi="Times New Roman" w:cs="Times New Roman"/>
          <w:sz w:val="28"/>
          <w:szCs w:val="28"/>
          <w:lang w:val="kk-KZ"/>
        </w:rPr>
      </w:pPr>
      <w:r w:rsidRPr="00656833">
        <w:rPr>
          <w:rFonts w:ascii="Times New Roman" w:hAnsi="Times New Roman" w:cs="Times New Roman"/>
          <w:b/>
          <w:sz w:val="28"/>
          <w:szCs w:val="28"/>
          <w:lang w:val="kk-KZ"/>
        </w:rPr>
        <w:t>Пререквизиттер:</w:t>
      </w:r>
      <w:r w:rsidR="00021E68" w:rsidRPr="00656833">
        <w:rPr>
          <w:rFonts w:ascii="Times New Roman" w:hAnsi="Times New Roman" w:cs="Times New Roman"/>
          <w:sz w:val="28"/>
          <w:szCs w:val="28"/>
          <w:lang w:val="kk-KZ"/>
        </w:rPr>
        <w:t xml:space="preserve"> </w:t>
      </w:r>
      <w:r w:rsidR="00021E68" w:rsidRPr="00656833">
        <w:rPr>
          <w:rFonts w:ascii="Times New Roman" w:hAnsi="Times New Roman" w:cs="Times New Roman"/>
          <w:bCs/>
          <w:sz w:val="28"/>
          <w:szCs w:val="28"/>
        </w:rPr>
        <w:t xml:space="preserve">IFN 5201 </w:t>
      </w:r>
      <w:proofErr w:type="spellStart"/>
      <w:r w:rsidR="00021E68" w:rsidRPr="00656833">
        <w:rPr>
          <w:rFonts w:ascii="Times New Roman" w:hAnsi="Times New Roman" w:cs="Times New Roman"/>
          <w:bCs/>
          <w:sz w:val="28"/>
          <w:szCs w:val="28"/>
        </w:rPr>
        <w:t>Ғылым</w:t>
      </w:r>
      <w:proofErr w:type="spellEnd"/>
      <w:r w:rsidR="00021E68" w:rsidRPr="00656833">
        <w:rPr>
          <w:rFonts w:ascii="Times New Roman" w:hAnsi="Times New Roman" w:cs="Times New Roman"/>
          <w:bCs/>
          <w:sz w:val="28"/>
          <w:szCs w:val="28"/>
        </w:rPr>
        <w:t xml:space="preserve"> </w:t>
      </w:r>
      <w:proofErr w:type="spellStart"/>
      <w:r w:rsidR="00021E68" w:rsidRPr="00656833">
        <w:rPr>
          <w:rFonts w:ascii="Times New Roman" w:hAnsi="Times New Roman" w:cs="Times New Roman"/>
          <w:bCs/>
          <w:sz w:val="28"/>
          <w:szCs w:val="28"/>
        </w:rPr>
        <w:t>тарихы</w:t>
      </w:r>
      <w:proofErr w:type="spellEnd"/>
      <w:r w:rsidR="00021E68" w:rsidRPr="00656833">
        <w:rPr>
          <w:rFonts w:ascii="Times New Roman" w:hAnsi="Times New Roman" w:cs="Times New Roman"/>
          <w:bCs/>
          <w:sz w:val="28"/>
          <w:szCs w:val="28"/>
        </w:rPr>
        <w:t xml:space="preserve"> </w:t>
      </w:r>
      <w:proofErr w:type="spellStart"/>
      <w:r w:rsidR="00021E68" w:rsidRPr="00656833">
        <w:rPr>
          <w:rFonts w:ascii="Times New Roman" w:hAnsi="Times New Roman" w:cs="Times New Roman"/>
          <w:bCs/>
          <w:sz w:val="28"/>
          <w:szCs w:val="28"/>
        </w:rPr>
        <w:t>және</w:t>
      </w:r>
      <w:proofErr w:type="spellEnd"/>
      <w:r w:rsidR="00021E68" w:rsidRPr="00656833">
        <w:rPr>
          <w:rFonts w:ascii="Times New Roman" w:hAnsi="Times New Roman" w:cs="Times New Roman"/>
          <w:bCs/>
          <w:sz w:val="28"/>
          <w:szCs w:val="28"/>
        </w:rPr>
        <w:t xml:space="preserve"> </w:t>
      </w:r>
      <w:proofErr w:type="spellStart"/>
      <w:r w:rsidR="00021E68" w:rsidRPr="00656833">
        <w:rPr>
          <w:rFonts w:ascii="Times New Roman" w:hAnsi="Times New Roman" w:cs="Times New Roman"/>
          <w:bCs/>
          <w:sz w:val="28"/>
          <w:szCs w:val="28"/>
        </w:rPr>
        <w:t>философиясы</w:t>
      </w:r>
      <w:proofErr w:type="spellEnd"/>
      <w:r w:rsidR="00021E68" w:rsidRPr="00656833">
        <w:rPr>
          <w:rFonts w:ascii="Times New Roman" w:hAnsi="Times New Roman" w:cs="Times New Roman"/>
          <w:sz w:val="28"/>
          <w:szCs w:val="28"/>
          <w:lang w:val="kk-KZ"/>
        </w:rPr>
        <w:t xml:space="preserve">, Даму психологиясы, </w:t>
      </w:r>
      <w:r w:rsidR="00021514" w:rsidRPr="00656833">
        <w:rPr>
          <w:rFonts w:ascii="Times New Roman" w:hAnsi="Times New Roman" w:cs="Times New Roman"/>
          <w:sz w:val="28"/>
          <w:szCs w:val="28"/>
          <w:lang w:val="kk-KZ"/>
        </w:rPr>
        <w:t xml:space="preserve">Психология және адам </w:t>
      </w:r>
      <w:r w:rsidR="00021E68" w:rsidRPr="00656833">
        <w:rPr>
          <w:rFonts w:ascii="Times New Roman" w:hAnsi="Times New Roman" w:cs="Times New Roman"/>
          <w:sz w:val="28"/>
          <w:szCs w:val="28"/>
          <w:lang w:val="kk-KZ"/>
        </w:rPr>
        <w:t>дамуы</w:t>
      </w:r>
      <w:r w:rsidRPr="00656833">
        <w:rPr>
          <w:rFonts w:ascii="Times New Roman" w:hAnsi="Times New Roman" w:cs="Times New Roman"/>
          <w:bCs/>
          <w:sz w:val="28"/>
          <w:szCs w:val="28"/>
          <w:lang w:val="kk-KZ"/>
        </w:rPr>
        <w:t>.</w:t>
      </w:r>
    </w:p>
    <w:p w14:paraId="44CB04C0" w14:textId="5B799BC1" w:rsidR="00644450" w:rsidRPr="00656833" w:rsidRDefault="00644450" w:rsidP="00644450">
      <w:pPr>
        <w:pStyle w:val="a3"/>
        <w:spacing w:after="0" w:line="240" w:lineRule="auto"/>
        <w:jc w:val="both"/>
        <w:rPr>
          <w:rFonts w:ascii="Times New Roman" w:hAnsi="Times New Roman" w:cs="Times New Roman"/>
          <w:bCs/>
          <w:sz w:val="28"/>
          <w:szCs w:val="28"/>
          <w:lang w:val="kk-KZ"/>
        </w:rPr>
      </w:pPr>
      <w:r w:rsidRPr="00656833">
        <w:rPr>
          <w:rFonts w:ascii="Times New Roman" w:hAnsi="Times New Roman" w:cs="Times New Roman"/>
          <w:b/>
          <w:bCs/>
          <w:sz w:val="28"/>
          <w:szCs w:val="28"/>
          <w:lang w:val="kk-KZ"/>
        </w:rPr>
        <w:t>Постреквизиттер:</w:t>
      </w:r>
      <w:r w:rsidR="00021E68" w:rsidRPr="00656833">
        <w:rPr>
          <w:rFonts w:ascii="Times New Roman" w:hAnsi="Times New Roman" w:cs="Times New Roman"/>
          <w:bCs/>
          <w:sz w:val="28"/>
          <w:szCs w:val="28"/>
          <w:lang w:val="kk-KZ"/>
        </w:rPr>
        <w:t xml:space="preserve"> </w:t>
      </w:r>
      <w:r w:rsidR="00021E68" w:rsidRPr="00656833">
        <w:rPr>
          <w:rFonts w:ascii="Times New Roman" w:hAnsi="Times New Roman" w:cs="Times New Roman"/>
          <w:bCs/>
          <w:sz w:val="28"/>
          <w:szCs w:val="28"/>
          <w:lang w:val="kk-KZ"/>
        </w:rPr>
        <w:t xml:space="preserve">OKN 5208 </w:t>
      </w:r>
      <w:r w:rsidR="00021E68" w:rsidRPr="00656833">
        <w:rPr>
          <w:rFonts w:ascii="Times New Roman" w:hAnsi="Times New Roman" w:cs="Times New Roman"/>
          <w:sz w:val="28"/>
          <w:szCs w:val="28"/>
          <w:lang w:val="kk-KZ"/>
        </w:rPr>
        <w:t>Когнитивті нейроғылым негіздері</w:t>
      </w:r>
      <w:r w:rsidR="00021E68" w:rsidRPr="00656833">
        <w:rPr>
          <w:rFonts w:ascii="Times New Roman" w:hAnsi="Times New Roman" w:cs="Times New Roman"/>
          <w:sz w:val="28"/>
          <w:szCs w:val="28"/>
          <w:lang w:val="kk-KZ"/>
        </w:rPr>
        <w:t>.</w:t>
      </w:r>
    </w:p>
    <w:p w14:paraId="3B82219A" w14:textId="77777777" w:rsidR="00644450" w:rsidRPr="00656833" w:rsidRDefault="00644450" w:rsidP="00644450">
      <w:pPr>
        <w:jc w:val="both"/>
        <w:rPr>
          <w:b/>
          <w:bCs/>
          <w:sz w:val="28"/>
          <w:szCs w:val="28"/>
          <w:u w:val="single"/>
          <w:lang w:val="kk-KZ"/>
        </w:rPr>
      </w:pPr>
      <w:r w:rsidRPr="00656833">
        <w:rPr>
          <w:b/>
          <w:bCs/>
          <w:sz w:val="28"/>
          <w:szCs w:val="28"/>
          <w:u w:val="single"/>
          <w:lang w:val="kk-KZ"/>
        </w:rPr>
        <w:t xml:space="preserve">Студенттің  негізгі құзіреттілігінің  формалары: </w:t>
      </w:r>
    </w:p>
    <w:p w14:paraId="0A4FE159" w14:textId="410B9793" w:rsidR="00644450" w:rsidRPr="00656833" w:rsidRDefault="00644450" w:rsidP="00644450">
      <w:pPr>
        <w:ind w:firstLine="454"/>
        <w:jc w:val="both"/>
        <w:rPr>
          <w:sz w:val="28"/>
          <w:szCs w:val="28"/>
          <w:lang w:val="kk-KZ"/>
        </w:rPr>
      </w:pPr>
      <w:r w:rsidRPr="00656833">
        <w:rPr>
          <w:b/>
          <w:bCs/>
          <w:sz w:val="28"/>
          <w:szCs w:val="28"/>
          <w:lang w:val="kk-KZ"/>
        </w:rPr>
        <w:t>Жалпы құзырет</w:t>
      </w:r>
      <w:r w:rsidRPr="00656833">
        <w:rPr>
          <w:sz w:val="28"/>
          <w:szCs w:val="28"/>
          <w:lang w:val="kk-KZ"/>
        </w:rPr>
        <w:t>:</w:t>
      </w:r>
      <w:r w:rsidRPr="00656833">
        <w:rPr>
          <w:b/>
          <w:bCs/>
          <w:sz w:val="28"/>
          <w:szCs w:val="28"/>
          <w:lang w:val="kk-KZ"/>
        </w:rPr>
        <w:t xml:space="preserve"> когнитивті</w:t>
      </w:r>
      <w:r w:rsidRPr="00656833">
        <w:rPr>
          <w:sz w:val="28"/>
          <w:szCs w:val="28"/>
          <w:lang w:val="kk-KZ"/>
        </w:rPr>
        <w:t xml:space="preserve">: </w:t>
      </w:r>
      <w:r w:rsidR="00003101" w:rsidRPr="00656833">
        <w:rPr>
          <w:sz w:val="28"/>
          <w:szCs w:val="28"/>
          <w:lang w:val="kk-KZ"/>
        </w:rPr>
        <w:t>Когнитивті психология үшін орталық болып табылатын негізгі теорияларды, модельдерді және эксперименттік деректерді анықтау</w:t>
      </w:r>
    </w:p>
    <w:p w14:paraId="3584C2FD" w14:textId="4FCE8686" w:rsidR="00644450" w:rsidRPr="00656833" w:rsidRDefault="00644450" w:rsidP="00644450">
      <w:pPr>
        <w:jc w:val="both"/>
        <w:rPr>
          <w:sz w:val="28"/>
          <w:szCs w:val="28"/>
          <w:lang w:val="kk-KZ"/>
        </w:rPr>
      </w:pPr>
      <w:r w:rsidRPr="00656833">
        <w:rPr>
          <w:b/>
          <w:sz w:val="28"/>
          <w:szCs w:val="28"/>
          <w:lang w:val="kk-KZ"/>
        </w:rPr>
        <w:t xml:space="preserve">функционалды: </w:t>
      </w:r>
      <w:r w:rsidR="00003101" w:rsidRPr="00656833">
        <w:rPr>
          <w:sz w:val="28"/>
          <w:szCs w:val="28"/>
          <w:lang w:val="kk-KZ"/>
        </w:rPr>
        <w:t>Когнитивті психологияның эксперименттік пәнаралық зерттеулерінің әдіснамалық негіздерін талдау</w:t>
      </w:r>
    </w:p>
    <w:p w14:paraId="41392B78" w14:textId="78BD2D20" w:rsidR="00644450" w:rsidRPr="00656833" w:rsidRDefault="00644450" w:rsidP="00644450">
      <w:pPr>
        <w:jc w:val="both"/>
        <w:rPr>
          <w:sz w:val="28"/>
          <w:szCs w:val="28"/>
          <w:lang w:val="kk-KZ"/>
        </w:rPr>
      </w:pPr>
      <w:r w:rsidRPr="00656833">
        <w:rPr>
          <w:b/>
          <w:bCs/>
          <w:sz w:val="28"/>
          <w:szCs w:val="28"/>
          <w:lang w:val="kk-KZ"/>
        </w:rPr>
        <w:t>жүйелік:</w:t>
      </w:r>
      <w:r w:rsidRPr="00656833">
        <w:rPr>
          <w:sz w:val="28"/>
          <w:szCs w:val="28"/>
          <w:lang w:val="kk-KZ"/>
        </w:rPr>
        <w:t xml:space="preserve"> білімдерді практикада қолдануда өз ойын, мотивация мәселесін меңгере алу,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p>
    <w:p w14:paraId="49455FFA" w14:textId="075F9213" w:rsidR="00644450" w:rsidRPr="00656833" w:rsidRDefault="00644450" w:rsidP="00644450">
      <w:pPr>
        <w:jc w:val="both"/>
        <w:rPr>
          <w:sz w:val="28"/>
          <w:szCs w:val="28"/>
          <w:lang w:val="en-US"/>
        </w:rPr>
      </w:pPr>
      <w:r w:rsidRPr="00656833">
        <w:rPr>
          <w:b/>
          <w:bCs/>
          <w:sz w:val="28"/>
          <w:szCs w:val="28"/>
          <w:lang w:val="kk-KZ"/>
        </w:rPr>
        <w:t>мета құзыреттілік:</w:t>
      </w:r>
      <w:r w:rsidRPr="00656833">
        <w:rPr>
          <w:sz w:val="28"/>
          <w:szCs w:val="28"/>
          <w:lang w:val="kk-KZ"/>
        </w:rPr>
        <w:t xml:space="preserve"> </w:t>
      </w:r>
      <w:r w:rsidR="00003101" w:rsidRPr="00656833">
        <w:rPr>
          <w:sz w:val="28"/>
          <w:szCs w:val="28"/>
          <w:lang w:val="kk-KZ"/>
        </w:rPr>
        <w:t>Когнитивті психологияның принциптерін талдау және оларды нейроғылыми зерттеулерде қолдану</w:t>
      </w:r>
      <w:r w:rsidR="00003101" w:rsidRPr="00656833">
        <w:rPr>
          <w:sz w:val="28"/>
          <w:szCs w:val="28"/>
          <w:lang w:val="kk-KZ"/>
        </w:rPr>
        <w:t>ға үйрену</w:t>
      </w:r>
    </w:p>
    <w:p w14:paraId="057FDB4E" w14:textId="3CEBECCC" w:rsidR="00644450" w:rsidRPr="00656833" w:rsidRDefault="00644450" w:rsidP="00644450">
      <w:pPr>
        <w:jc w:val="both"/>
        <w:rPr>
          <w:sz w:val="28"/>
          <w:szCs w:val="28"/>
          <w:lang w:val="kk-KZ"/>
        </w:rPr>
      </w:pPr>
      <w:r w:rsidRPr="00656833">
        <w:rPr>
          <w:b/>
          <w:sz w:val="28"/>
          <w:szCs w:val="28"/>
          <w:lang w:val="kk-KZ"/>
        </w:rPr>
        <w:t>әлеуметтік (мінез-құлықтық)</w:t>
      </w:r>
      <w:r w:rsidRPr="00656833">
        <w:rPr>
          <w:b/>
          <w:bCs/>
          <w:sz w:val="28"/>
          <w:szCs w:val="28"/>
          <w:lang w:val="kk-KZ"/>
        </w:rPr>
        <w:t xml:space="preserve"> құзырет</w:t>
      </w:r>
      <w:r w:rsidRPr="00656833">
        <w:rPr>
          <w:sz w:val="28"/>
          <w:szCs w:val="28"/>
          <w:lang w:val="kk-KZ"/>
        </w:rPr>
        <w:t xml:space="preserve">: </w:t>
      </w:r>
      <w:r w:rsidR="00003101" w:rsidRPr="00656833">
        <w:rPr>
          <w:sz w:val="28"/>
          <w:szCs w:val="28"/>
          <w:lang w:val="kk-KZ"/>
        </w:rPr>
        <w:t>когнитивті психология</w:t>
      </w:r>
      <w:r w:rsidRPr="00656833">
        <w:rPr>
          <w:sz w:val="28"/>
          <w:szCs w:val="28"/>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p>
    <w:p w14:paraId="150CFEE1" w14:textId="41301B7C" w:rsidR="00644450" w:rsidRPr="00656833" w:rsidRDefault="00644450" w:rsidP="00644450">
      <w:pPr>
        <w:jc w:val="both"/>
        <w:rPr>
          <w:b/>
          <w:bCs/>
          <w:sz w:val="28"/>
          <w:szCs w:val="28"/>
          <w:u w:val="single"/>
          <w:lang w:val="kk-KZ"/>
        </w:rPr>
      </w:pPr>
      <w:r w:rsidRPr="00656833">
        <w:rPr>
          <w:b/>
          <w:bCs/>
          <w:sz w:val="28"/>
          <w:szCs w:val="28"/>
          <w:u w:val="single"/>
          <w:lang w:val="kk-KZ"/>
        </w:rPr>
        <w:t>Бакалавр мыналарды білуі қажет:</w:t>
      </w:r>
      <w:r w:rsidRPr="00656833">
        <w:rPr>
          <w:sz w:val="28"/>
          <w:szCs w:val="28"/>
          <w:lang w:val="kk-KZ"/>
        </w:rPr>
        <w:t>,</w:t>
      </w:r>
      <w:r w:rsidR="00003101" w:rsidRPr="00656833">
        <w:rPr>
          <w:sz w:val="28"/>
          <w:szCs w:val="28"/>
          <w:lang w:val="kk-KZ"/>
        </w:rPr>
        <w:t xml:space="preserve"> </w:t>
      </w:r>
      <w:r w:rsidR="00003101" w:rsidRPr="00656833">
        <w:rPr>
          <w:sz w:val="28"/>
          <w:szCs w:val="28"/>
          <w:lang w:val="kk-KZ"/>
        </w:rPr>
        <w:t>когнитивті психологиядағы негізгі теориялар мен тұжырымдамалық модельдерді талдау арқылы адамның психикалық және психофизикалық даму заңдылықтарын дәлелдеу;</w:t>
      </w:r>
      <w:r w:rsidRPr="00656833">
        <w:rPr>
          <w:sz w:val="28"/>
          <w:szCs w:val="28"/>
          <w:lang w:val="kk-KZ"/>
        </w:rPr>
        <w:t xml:space="preserve"> бағалау, негіздей алу  мәселесін; базалық теориялары мен концепциялары жайлы жазылған қазіргі ғылыми жаңа әдебиеттерді түсіну</w:t>
      </w:r>
      <w:r w:rsidR="00003101" w:rsidRPr="00656833">
        <w:rPr>
          <w:sz w:val="28"/>
          <w:szCs w:val="28"/>
          <w:lang w:val="kk-KZ"/>
        </w:rPr>
        <w:t>.</w:t>
      </w:r>
      <w:r w:rsidRPr="00656833">
        <w:rPr>
          <w:b/>
          <w:bCs/>
          <w:sz w:val="28"/>
          <w:szCs w:val="28"/>
          <w:u w:val="single"/>
          <w:lang w:val="kk-KZ"/>
        </w:rPr>
        <w:t xml:space="preserve"> </w:t>
      </w:r>
    </w:p>
    <w:p w14:paraId="2E9AB26A" w14:textId="679FFF12" w:rsidR="00644450" w:rsidRPr="00656833" w:rsidRDefault="00644450" w:rsidP="00644450">
      <w:pPr>
        <w:jc w:val="both"/>
        <w:rPr>
          <w:sz w:val="28"/>
          <w:szCs w:val="28"/>
          <w:lang w:val="kk-KZ"/>
        </w:rPr>
      </w:pPr>
      <w:r w:rsidRPr="00656833">
        <w:rPr>
          <w:b/>
          <w:bCs/>
          <w:sz w:val="28"/>
          <w:szCs w:val="28"/>
          <w:u w:val="single"/>
          <w:lang w:val="kk-KZ"/>
        </w:rPr>
        <w:t xml:space="preserve">Бакалавр </w:t>
      </w:r>
      <w:r w:rsidRPr="00656833">
        <w:rPr>
          <w:b/>
          <w:sz w:val="28"/>
          <w:szCs w:val="28"/>
          <w:u w:val="single"/>
          <w:lang w:val="kk-KZ"/>
        </w:rPr>
        <w:t xml:space="preserve"> мыналарды меңгеруі қажет: </w:t>
      </w:r>
      <w:r w:rsidRPr="00656833">
        <w:rPr>
          <w:sz w:val="28"/>
          <w:szCs w:val="28"/>
          <w:lang w:val="kk-KZ"/>
        </w:rPr>
        <w:t xml:space="preserve"> ғылыми әдебиеттер мен білімінің қайнар көздерін оқу үшін қажетті ізденіс; </w:t>
      </w:r>
      <w:r w:rsidR="0002357B" w:rsidRPr="00656833">
        <w:rPr>
          <w:sz w:val="28"/>
          <w:szCs w:val="28"/>
          <w:lang w:val="kk-KZ"/>
        </w:rPr>
        <w:t xml:space="preserve">когнитивті психологияның </w:t>
      </w:r>
      <w:r w:rsidR="0002357B" w:rsidRPr="00656833">
        <w:rPr>
          <w:sz w:val="28"/>
          <w:szCs w:val="28"/>
          <w:lang w:val="kk-KZ"/>
        </w:rPr>
        <w:lastRenderedPageBreak/>
        <w:t>дамуындағы қазіргі тенденцияларды оларды өздерінің ғылыми зерттеулерінде одан әрі қолдану мақсатында салыстыру</w:t>
      </w:r>
    </w:p>
    <w:p w14:paraId="7FBB5A94" w14:textId="77777777" w:rsidR="00644450" w:rsidRPr="00656833" w:rsidRDefault="00644450" w:rsidP="00644450">
      <w:pPr>
        <w:rPr>
          <w:sz w:val="28"/>
          <w:szCs w:val="28"/>
          <w:lang w:val="kk-KZ"/>
        </w:rPr>
      </w:pPr>
    </w:p>
    <w:p w14:paraId="518EEA4F" w14:textId="77777777" w:rsidR="00644450" w:rsidRPr="00656833" w:rsidRDefault="00644450" w:rsidP="00644450">
      <w:pPr>
        <w:rPr>
          <w:sz w:val="28"/>
          <w:szCs w:val="28"/>
          <w:lang w:val="kk-KZ"/>
        </w:rPr>
      </w:pPr>
    </w:p>
    <w:p w14:paraId="72BFACFE" w14:textId="77777777" w:rsidR="00936466" w:rsidRPr="00656833" w:rsidRDefault="00936466">
      <w:pPr>
        <w:rPr>
          <w:sz w:val="28"/>
          <w:szCs w:val="28"/>
          <w:lang w:val="kk-KZ"/>
        </w:rPr>
      </w:pPr>
    </w:p>
    <w:sectPr w:rsidR="00936466" w:rsidRPr="00656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04"/>
    <w:rsid w:val="00003101"/>
    <w:rsid w:val="00021514"/>
    <w:rsid w:val="00021E68"/>
    <w:rsid w:val="0002357B"/>
    <w:rsid w:val="00031E49"/>
    <w:rsid w:val="00056D98"/>
    <w:rsid w:val="000E6FD2"/>
    <w:rsid w:val="001972DC"/>
    <w:rsid w:val="00214328"/>
    <w:rsid w:val="00214794"/>
    <w:rsid w:val="00260665"/>
    <w:rsid w:val="00314CA1"/>
    <w:rsid w:val="00340F27"/>
    <w:rsid w:val="00411104"/>
    <w:rsid w:val="004B029F"/>
    <w:rsid w:val="004D4AFE"/>
    <w:rsid w:val="00644450"/>
    <w:rsid w:val="00656833"/>
    <w:rsid w:val="0074486B"/>
    <w:rsid w:val="0087507E"/>
    <w:rsid w:val="008C0CB8"/>
    <w:rsid w:val="008F1FC0"/>
    <w:rsid w:val="00936466"/>
    <w:rsid w:val="009B7B46"/>
    <w:rsid w:val="00A3379F"/>
    <w:rsid w:val="00AD1E5A"/>
    <w:rsid w:val="00AE0E20"/>
    <w:rsid w:val="00C04E86"/>
    <w:rsid w:val="00C84844"/>
    <w:rsid w:val="00D16D1B"/>
    <w:rsid w:val="00F14B00"/>
    <w:rsid w:val="00F30EF4"/>
    <w:rsid w:val="00F83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0150"/>
  <w15:chartTrackingRefBased/>
  <w15:docId w15:val="{00EA930E-7B13-4E7D-B308-A936EABF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4445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644450"/>
    <w:pPr>
      <w:keepNext/>
      <w:keepLines/>
      <w:spacing w:before="200"/>
      <w:outlineLvl w:val="2"/>
    </w:pPr>
    <w:rPr>
      <w:rFonts w:asciiTheme="majorHAnsi" w:eastAsiaTheme="majorEastAsia" w:hAnsiTheme="majorHAnsi" w:cstheme="majorBidi"/>
      <w:b/>
      <w:bCs/>
      <w:color w:val="5B9BD5" w:themeColor="accent1"/>
    </w:rPr>
  </w:style>
  <w:style w:type="paragraph" w:styleId="7">
    <w:name w:val="heading 7"/>
    <w:basedOn w:val="a"/>
    <w:next w:val="a"/>
    <w:link w:val="70"/>
    <w:qFormat/>
    <w:rsid w:val="0064445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44450"/>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644450"/>
    <w:rPr>
      <w:rFonts w:asciiTheme="majorHAnsi" w:eastAsiaTheme="majorEastAsia" w:hAnsiTheme="majorHAnsi" w:cstheme="majorBidi"/>
      <w:b/>
      <w:bCs/>
      <w:color w:val="5B9BD5" w:themeColor="accent1"/>
      <w:sz w:val="24"/>
      <w:szCs w:val="24"/>
      <w:lang w:eastAsia="ru-RU"/>
    </w:rPr>
  </w:style>
  <w:style w:type="character" w:customStyle="1" w:styleId="70">
    <w:name w:val="Заголовок 7 Знак"/>
    <w:basedOn w:val="a0"/>
    <w:link w:val="7"/>
    <w:rsid w:val="00644450"/>
    <w:rPr>
      <w:rFonts w:ascii="Times New Roman" w:eastAsia="Times New Roman" w:hAnsi="Times New Roman" w:cs="Times New Roman"/>
      <w:sz w:val="24"/>
      <w:szCs w:val="24"/>
      <w:lang w:eastAsia="ru-RU"/>
    </w:rPr>
  </w:style>
  <w:style w:type="paragraph" w:styleId="31">
    <w:name w:val="Body Text Indent 3"/>
    <w:basedOn w:val="a"/>
    <w:link w:val="32"/>
    <w:unhideWhenUsed/>
    <w:rsid w:val="0064445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44450"/>
    <w:rPr>
      <w:rFonts w:eastAsiaTheme="minorEastAsia"/>
      <w:sz w:val="16"/>
      <w:szCs w:val="16"/>
      <w:lang w:eastAsia="ru-RU"/>
    </w:rPr>
  </w:style>
  <w:style w:type="paragraph" w:styleId="a3">
    <w:name w:val="Body Text"/>
    <w:basedOn w:val="a"/>
    <w:link w:val="a4"/>
    <w:unhideWhenUsed/>
    <w:rsid w:val="00644450"/>
    <w:pPr>
      <w:spacing w:after="120" w:line="276" w:lineRule="auto"/>
    </w:pPr>
    <w:rPr>
      <w:rFonts w:asciiTheme="minorHAnsi" w:eastAsiaTheme="minorEastAsia" w:hAnsiTheme="minorHAnsi" w:cstheme="minorBidi"/>
      <w:sz w:val="22"/>
      <w:szCs w:val="22"/>
    </w:rPr>
  </w:style>
  <w:style w:type="character" w:customStyle="1" w:styleId="a4">
    <w:name w:val="Основной текст Знак"/>
    <w:basedOn w:val="a0"/>
    <w:link w:val="a3"/>
    <w:rsid w:val="00644450"/>
    <w:rPr>
      <w:rFonts w:eastAsiaTheme="minorEastAsia"/>
      <w:lang w:eastAsia="ru-RU"/>
    </w:rPr>
  </w:style>
  <w:style w:type="paragraph" w:styleId="a5">
    <w:name w:val="Body Text Indent"/>
    <w:basedOn w:val="a"/>
    <w:link w:val="a6"/>
    <w:uiPriority w:val="99"/>
    <w:unhideWhenUsed/>
    <w:rsid w:val="00644450"/>
    <w:pPr>
      <w:spacing w:after="120" w:line="276" w:lineRule="auto"/>
      <w:ind w:left="283"/>
    </w:pPr>
    <w:rPr>
      <w:rFonts w:asciiTheme="minorHAnsi" w:eastAsiaTheme="minorEastAsia" w:hAnsiTheme="minorHAnsi" w:cstheme="minorBidi"/>
      <w:sz w:val="22"/>
      <w:szCs w:val="22"/>
    </w:rPr>
  </w:style>
  <w:style w:type="character" w:customStyle="1" w:styleId="a6">
    <w:name w:val="Основной текст с отступом Знак"/>
    <w:basedOn w:val="a0"/>
    <w:link w:val="a5"/>
    <w:uiPriority w:val="99"/>
    <w:rsid w:val="0064445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586</Words>
  <Characters>3345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user</cp:lastModifiedBy>
  <cp:revision>4</cp:revision>
  <dcterms:created xsi:type="dcterms:W3CDTF">2023-10-11T08:48:00Z</dcterms:created>
  <dcterms:modified xsi:type="dcterms:W3CDTF">2023-10-17T08:02:00Z</dcterms:modified>
</cp:coreProperties>
</file>